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BB" w:rsidRPr="001A53FC" w:rsidRDefault="001A53FC" w:rsidP="001A53F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A53F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จัดหาพื้นที่ในการจำหน่ายสินค้า/บริการ</w:t>
      </w:r>
    </w:p>
    <w:p w:rsidR="001A53FC" w:rsidRDefault="001A53FC" w:rsidP="001A53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3FC">
        <w:rPr>
          <w:rFonts w:ascii="TH SarabunIT๙" w:hAnsi="TH SarabunIT๙" w:cs="TH SarabunIT๙" w:hint="cs"/>
          <w:b/>
          <w:bCs/>
          <w:sz w:val="32"/>
          <w:szCs w:val="32"/>
          <w:cs/>
        </w:rPr>
        <w:t>ณ ตลาดบ้านป่าร่อน หมู่ที่ 6 ตำบลร่อนทอง อำเภอบางสะพาน จังหวัดประจวบคีรีขันธ์</w:t>
      </w:r>
    </w:p>
    <w:p w:rsidR="001A53FC" w:rsidRPr="001A53FC" w:rsidRDefault="001A53FC" w:rsidP="001A53F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3CF0">
        <w:rPr>
          <w:noProof/>
        </w:rPr>
        <w:drawing>
          <wp:anchor distT="0" distB="0" distL="114300" distR="114300" simplePos="0" relativeHeight="251658240" behindDoc="0" locked="0" layoutInCell="1" allowOverlap="1" wp14:anchorId="2DD02F2D" wp14:editId="26AEA86B">
            <wp:simplePos x="0" y="0"/>
            <wp:positionH relativeFrom="column">
              <wp:posOffset>1474470</wp:posOffset>
            </wp:positionH>
            <wp:positionV relativeFrom="paragraph">
              <wp:posOffset>220345</wp:posOffset>
            </wp:positionV>
            <wp:extent cx="4093210" cy="2466975"/>
            <wp:effectExtent l="0" t="0" r="2540" b="9525"/>
            <wp:wrapSquare wrapText="bothSides"/>
            <wp:docPr id="2" name="รูปภาพ 2" descr="E:\งบประมาณปี 63\โอทอปเคลื่อนที่\29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บประมาณปี 63\โอทอปเคลื่อนที่\29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537" b="15429"/>
                    <a:stretch/>
                  </pic:blipFill>
                  <pic:spPr bwMode="auto">
                    <a:xfrm>
                      <a:off x="0" y="0"/>
                      <a:ext cx="40932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872BB" w:rsidRDefault="001872BB" w:rsidP="001872BB">
      <w:r>
        <w:br w:type="textWrapping" w:clear="all"/>
      </w:r>
    </w:p>
    <w:p w:rsidR="001872BB" w:rsidRDefault="00D63CF0" w:rsidP="001872BB">
      <w:pPr>
        <w:jc w:val="center"/>
      </w:pPr>
      <w:r w:rsidRPr="00D63CF0">
        <w:rPr>
          <w:noProof/>
        </w:rPr>
        <w:drawing>
          <wp:inline distT="0" distB="0" distL="0" distR="0">
            <wp:extent cx="3275330" cy="2515555"/>
            <wp:effectExtent l="0" t="0" r="1270" b="0"/>
            <wp:docPr id="5" name="รูปภาพ 5" descr="E:\งบประมาณปี 63\โอทอปเคลื่อนที่\29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งบประมาณปี 63\โอทอปเคลื่อนที่\290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" t="6739"/>
                    <a:stretch/>
                  </pic:blipFill>
                  <pic:spPr bwMode="auto">
                    <a:xfrm>
                      <a:off x="0" y="0"/>
                      <a:ext cx="3286827" cy="25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72BB">
        <w:rPr>
          <w:rFonts w:hint="cs"/>
          <w:noProof/>
          <w:cs/>
        </w:rPr>
        <w:t xml:space="preserve">  </w:t>
      </w:r>
      <w:r w:rsidRPr="00D63CF0">
        <w:rPr>
          <w:noProof/>
        </w:rPr>
        <w:drawing>
          <wp:inline distT="0" distB="0" distL="0" distR="0">
            <wp:extent cx="3190875" cy="2523490"/>
            <wp:effectExtent l="0" t="0" r="9525" b="0"/>
            <wp:docPr id="3" name="รูปภาพ 3" descr="E:\งบประมาณปี 63\โอทอปเคลื่อนที่\29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บประมาณปี 63\โอทอปเคลื่อนที่\290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8" t="9021" r="11008" b="16436"/>
                    <a:stretch/>
                  </pic:blipFill>
                  <pic:spPr bwMode="auto">
                    <a:xfrm>
                      <a:off x="0" y="0"/>
                      <a:ext cx="3221786" cy="25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2BB" w:rsidRDefault="001A53FC" w:rsidP="001A53FC">
      <w:pPr>
        <w:jc w:val="center"/>
      </w:pPr>
      <w:bookmarkStart w:id="0" w:name="_GoBack"/>
      <w:r w:rsidRPr="00D63CF0">
        <w:rPr>
          <w:noProof/>
        </w:rPr>
        <w:drawing>
          <wp:inline distT="0" distB="0" distL="0" distR="0" wp14:anchorId="3860DDF8" wp14:editId="7730577F">
            <wp:extent cx="3228975" cy="2530304"/>
            <wp:effectExtent l="0" t="0" r="0" b="3810"/>
            <wp:docPr id="1" name="รูปภาพ 1" descr="E:\งบประมาณปี 63\โอทอปเคลื่อนที่\29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บประมาณปี 63\โอทอปเคลื่อนที่\290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8" r="14099"/>
                    <a:stretch/>
                  </pic:blipFill>
                  <pic:spPr bwMode="auto">
                    <a:xfrm>
                      <a:off x="0" y="0"/>
                      <a:ext cx="3235290" cy="25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72BB" w:rsidRDefault="001872BB"/>
    <w:p w:rsidR="001872BB" w:rsidRDefault="001872BB"/>
    <w:p w:rsidR="00372E68" w:rsidRDefault="00372E68" w:rsidP="001872BB">
      <w:pPr>
        <w:jc w:val="center"/>
      </w:pPr>
    </w:p>
    <w:sectPr w:rsidR="00372E68" w:rsidSect="001A53FC">
      <w:pgSz w:w="12240" w:h="15840"/>
      <w:pgMar w:top="568" w:right="474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F0"/>
    <w:rsid w:val="001872BB"/>
    <w:rsid w:val="001A53FC"/>
    <w:rsid w:val="00372E68"/>
    <w:rsid w:val="00D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C7C5-FF4C-438F-8346-13BB10E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2021-08-13T11:15:00Z</dcterms:created>
  <dcterms:modified xsi:type="dcterms:W3CDTF">2023-06-28T06:14:00Z</dcterms:modified>
</cp:coreProperties>
</file>